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6764" w14:textId="15C3CF0D" w:rsidR="00660119" w:rsidRDefault="00045B2A" w:rsidP="00660119">
      <w:pPr>
        <w:wordWrap w:val="0"/>
        <w:jc w:val="right"/>
        <w:rPr>
          <w:sz w:val="21"/>
          <w:szCs w:val="21"/>
        </w:rPr>
      </w:pPr>
      <w:r w:rsidRPr="001C24F8">
        <w:rPr>
          <w:rFonts w:hint="eastAsia"/>
          <w:sz w:val="21"/>
          <w:szCs w:val="21"/>
        </w:rPr>
        <w:t xml:space="preserve">　</w:t>
      </w:r>
      <w:r w:rsidR="00660119">
        <w:rPr>
          <w:rFonts w:hint="eastAsia"/>
          <w:sz w:val="21"/>
          <w:szCs w:val="21"/>
        </w:rPr>
        <w:t xml:space="preserve">　　令和〇年〇月〇日　　</w:t>
      </w:r>
    </w:p>
    <w:p w14:paraId="5D4ECB2A" w14:textId="18B34067" w:rsidR="00045B2A" w:rsidRPr="001C24F8" w:rsidRDefault="00045B2A" w:rsidP="00045B2A">
      <w:pPr>
        <w:rPr>
          <w:sz w:val="21"/>
          <w:szCs w:val="21"/>
        </w:rPr>
      </w:pPr>
      <w:r w:rsidRPr="001C24F8">
        <w:rPr>
          <w:rFonts w:hint="eastAsia"/>
          <w:sz w:val="21"/>
          <w:szCs w:val="21"/>
        </w:rPr>
        <w:t>京浜港長　あて</w:t>
      </w:r>
    </w:p>
    <w:p w14:paraId="136F7ACF" w14:textId="77777777" w:rsidR="00045B2A" w:rsidRPr="001C24F8" w:rsidRDefault="00045B2A" w:rsidP="00045B2A">
      <w:pPr>
        <w:rPr>
          <w:sz w:val="21"/>
          <w:szCs w:val="21"/>
        </w:rPr>
      </w:pPr>
    </w:p>
    <w:p w14:paraId="0CBDA2DA" w14:textId="31601663" w:rsidR="00045B2A" w:rsidRPr="001C24F8" w:rsidRDefault="00045B2A" w:rsidP="00045B2A">
      <w:pPr>
        <w:wordWrap w:val="0"/>
        <w:jc w:val="right"/>
        <w:rPr>
          <w:sz w:val="21"/>
          <w:szCs w:val="21"/>
        </w:rPr>
      </w:pPr>
      <w:r w:rsidRPr="001C24F8">
        <w:rPr>
          <w:rFonts w:hint="eastAsia"/>
          <w:sz w:val="21"/>
          <w:szCs w:val="21"/>
        </w:rPr>
        <w:t xml:space="preserve">〇〇株式会社〇〇〇〇役　　</w:t>
      </w:r>
    </w:p>
    <w:p w14:paraId="7397A981" w14:textId="1329459B" w:rsidR="00045B2A" w:rsidRPr="001C24F8" w:rsidRDefault="00045B2A" w:rsidP="00045B2A">
      <w:pPr>
        <w:wordWrap w:val="0"/>
        <w:jc w:val="right"/>
        <w:rPr>
          <w:sz w:val="21"/>
          <w:szCs w:val="21"/>
        </w:rPr>
      </w:pPr>
      <w:r w:rsidRPr="001C24F8">
        <w:rPr>
          <w:rFonts w:hint="eastAsia"/>
          <w:sz w:val="21"/>
          <w:szCs w:val="21"/>
        </w:rPr>
        <w:t xml:space="preserve">〇〇　〇〇　</w:t>
      </w:r>
    </w:p>
    <w:p w14:paraId="5A68E353" w14:textId="77777777" w:rsidR="00045B2A" w:rsidRPr="001C24F8" w:rsidRDefault="00045B2A" w:rsidP="00045B2A">
      <w:pPr>
        <w:jc w:val="right"/>
        <w:rPr>
          <w:sz w:val="21"/>
          <w:szCs w:val="21"/>
        </w:rPr>
      </w:pPr>
    </w:p>
    <w:p w14:paraId="7D32418E" w14:textId="67149656" w:rsidR="00045B2A" w:rsidRPr="001C24F8" w:rsidRDefault="00045B2A" w:rsidP="00045B2A">
      <w:pPr>
        <w:rPr>
          <w:sz w:val="21"/>
          <w:szCs w:val="21"/>
        </w:rPr>
      </w:pPr>
      <w:r w:rsidRPr="001C24F8">
        <w:rPr>
          <w:rFonts w:hint="eastAsia"/>
          <w:sz w:val="21"/>
          <w:szCs w:val="21"/>
        </w:rPr>
        <w:t xml:space="preserve">　　　係留施設使用届の事務の委任について</w:t>
      </w:r>
    </w:p>
    <w:p w14:paraId="56644C7E" w14:textId="77777777" w:rsidR="00045B2A" w:rsidRPr="001C24F8" w:rsidRDefault="00045B2A" w:rsidP="00045B2A">
      <w:pPr>
        <w:rPr>
          <w:sz w:val="21"/>
          <w:szCs w:val="21"/>
        </w:rPr>
      </w:pPr>
    </w:p>
    <w:p w14:paraId="401DD5A6" w14:textId="77777777" w:rsidR="00045B2A" w:rsidRPr="001C24F8" w:rsidRDefault="00045B2A" w:rsidP="00045B2A">
      <w:pPr>
        <w:rPr>
          <w:sz w:val="21"/>
          <w:szCs w:val="21"/>
        </w:rPr>
      </w:pPr>
    </w:p>
    <w:p w14:paraId="57C2E6A0" w14:textId="1FB35AD7" w:rsidR="00045B2A" w:rsidRPr="001C24F8" w:rsidRDefault="00045B2A" w:rsidP="00045B2A">
      <w:pPr>
        <w:rPr>
          <w:sz w:val="21"/>
          <w:szCs w:val="21"/>
        </w:rPr>
      </w:pPr>
      <w:r w:rsidRPr="001C24F8">
        <w:rPr>
          <w:rFonts w:hint="eastAsia"/>
          <w:sz w:val="21"/>
          <w:szCs w:val="21"/>
        </w:rPr>
        <w:t xml:space="preserve">　港則法第5条第5項に基づく届出の事務を下記のとおり委任しますので、届出ます。</w:t>
      </w:r>
    </w:p>
    <w:p w14:paraId="19EA7FAC" w14:textId="376DBC00" w:rsidR="00045B2A" w:rsidRPr="001C24F8" w:rsidRDefault="00045B2A" w:rsidP="00045B2A">
      <w:pPr>
        <w:rPr>
          <w:sz w:val="21"/>
          <w:szCs w:val="21"/>
        </w:rPr>
      </w:pPr>
      <w:r w:rsidRPr="001C24F8">
        <w:rPr>
          <w:rFonts w:hint="eastAsia"/>
          <w:sz w:val="21"/>
          <w:szCs w:val="21"/>
        </w:rPr>
        <w:t xml:space="preserve">　なお、当該係留施設の管理、運用の責務は当社にありますので、代理人からの届出事項に疑義がある場合には、当社あてご連絡願います。</w:t>
      </w:r>
    </w:p>
    <w:p w14:paraId="69974FE9" w14:textId="77777777" w:rsidR="00045B2A" w:rsidRPr="001C24F8" w:rsidRDefault="00045B2A" w:rsidP="00045B2A">
      <w:pPr>
        <w:pStyle w:val="ae"/>
        <w:rPr>
          <w:sz w:val="21"/>
          <w:szCs w:val="21"/>
        </w:rPr>
      </w:pPr>
      <w:r w:rsidRPr="001C24F8">
        <w:rPr>
          <w:rFonts w:hint="eastAsia"/>
          <w:sz w:val="21"/>
          <w:szCs w:val="21"/>
        </w:rPr>
        <w:t>記</w:t>
      </w:r>
    </w:p>
    <w:p w14:paraId="6CE189B0" w14:textId="037552B5" w:rsidR="00045B2A" w:rsidRPr="001C24F8" w:rsidRDefault="00045B2A" w:rsidP="00045B2A">
      <w:pPr>
        <w:pStyle w:val="a9"/>
        <w:numPr>
          <w:ilvl w:val="0"/>
          <w:numId w:val="1"/>
        </w:numPr>
        <w:rPr>
          <w:sz w:val="21"/>
          <w:szCs w:val="21"/>
        </w:rPr>
      </w:pPr>
      <w:r w:rsidRPr="001C24F8">
        <w:rPr>
          <w:rFonts w:hint="eastAsia"/>
          <w:sz w:val="21"/>
          <w:szCs w:val="21"/>
        </w:rPr>
        <w:t>係留施設の概要（名称、公称能力、最大船型、水深など）</w:t>
      </w:r>
    </w:p>
    <w:p w14:paraId="2FDBCFD5" w14:textId="77777777" w:rsidR="00045B2A" w:rsidRPr="001C24F8" w:rsidRDefault="00045B2A" w:rsidP="00045B2A">
      <w:pPr>
        <w:pStyle w:val="a9"/>
        <w:ind w:left="360"/>
        <w:rPr>
          <w:sz w:val="21"/>
          <w:szCs w:val="21"/>
        </w:rPr>
      </w:pPr>
    </w:p>
    <w:p w14:paraId="439D4538" w14:textId="1F8040BF" w:rsidR="00045B2A" w:rsidRPr="001C24F8" w:rsidRDefault="00045B2A" w:rsidP="00045B2A">
      <w:pPr>
        <w:pStyle w:val="a9"/>
        <w:numPr>
          <w:ilvl w:val="0"/>
          <w:numId w:val="1"/>
        </w:numPr>
        <w:rPr>
          <w:sz w:val="21"/>
          <w:szCs w:val="21"/>
        </w:rPr>
      </w:pPr>
      <w:r w:rsidRPr="001C24F8">
        <w:rPr>
          <w:rFonts w:hint="eastAsia"/>
          <w:sz w:val="21"/>
          <w:szCs w:val="21"/>
        </w:rPr>
        <w:t>届出を委任する代理人</w:t>
      </w:r>
    </w:p>
    <w:p w14:paraId="4821AD59" w14:textId="77777777" w:rsidR="00045B2A" w:rsidRPr="001C24F8" w:rsidRDefault="00045B2A" w:rsidP="00045B2A">
      <w:pPr>
        <w:rPr>
          <w:sz w:val="21"/>
          <w:szCs w:val="21"/>
        </w:rPr>
      </w:pPr>
    </w:p>
    <w:p w14:paraId="503F69E4" w14:textId="06431D98" w:rsidR="00045B2A" w:rsidRPr="001C24F8" w:rsidRDefault="00045B2A" w:rsidP="00045B2A">
      <w:pPr>
        <w:pStyle w:val="a9"/>
        <w:numPr>
          <w:ilvl w:val="0"/>
          <w:numId w:val="1"/>
        </w:numPr>
        <w:rPr>
          <w:sz w:val="21"/>
          <w:szCs w:val="21"/>
        </w:rPr>
      </w:pPr>
      <w:r w:rsidRPr="001C24F8">
        <w:rPr>
          <w:rFonts w:hint="eastAsia"/>
          <w:sz w:val="21"/>
          <w:szCs w:val="21"/>
        </w:rPr>
        <w:t>委任期間（原則、1年間を限度としてください）</w:t>
      </w:r>
    </w:p>
    <w:p w14:paraId="76B98986" w14:textId="77777777" w:rsidR="00045B2A" w:rsidRPr="001C24F8" w:rsidRDefault="00045B2A" w:rsidP="00045B2A">
      <w:pPr>
        <w:rPr>
          <w:sz w:val="21"/>
          <w:szCs w:val="21"/>
        </w:rPr>
      </w:pPr>
    </w:p>
    <w:p w14:paraId="5E36E964" w14:textId="5F784280" w:rsidR="00045B2A" w:rsidRPr="001C24F8" w:rsidRDefault="00045B2A" w:rsidP="00045B2A">
      <w:pPr>
        <w:pStyle w:val="a9"/>
        <w:numPr>
          <w:ilvl w:val="0"/>
          <w:numId w:val="1"/>
        </w:numPr>
        <w:rPr>
          <w:sz w:val="21"/>
          <w:szCs w:val="21"/>
        </w:rPr>
      </w:pPr>
      <w:r w:rsidRPr="001C24F8">
        <w:rPr>
          <w:rFonts w:hint="eastAsia"/>
          <w:sz w:val="21"/>
          <w:szCs w:val="21"/>
        </w:rPr>
        <w:t>当社窓口</w:t>
      </w:r>
    </w:p>
    <w:p w14:paraId="5DD1F63B" w14:textId="77777777" w:rsidR="00045B2A" w:rsidRPr="001C24F8" w:rsidRDefault="00045B2A" w:rsidP="00045B2A">
      <w:pPr>
        <w:rPr>
          <w:sz w:val="21"/>
          <w:szCs w:val="21"/>
        </w:rPr>
      </w:pPr>
    </w:p>
    <w:p w14:paraId="27EDD1D3" w14:textId="40B323EA" w:rsidR="00045B2A" w:rsidRPr="001C24F8" w:rsidRDefault="00045B2A" w:rsidP="00045B2A">
      <w:pPr>
        <w:pStyle w:val="a9"/>
        <w:numPr>
          <w:ilvl w:val="0"/>
          <w:numId w:val="1"/>
        </w:numPr>
        <w:rPr>
          <w:sz w:val="21"/>
          <w:szCs w:val="21"/>
        </w:rPr>
      </w:pPr>
      <w:r w:rsidRPr="001C24F8">
        <w:rPr>
          <w:rFonts w:hint="eastAsia"/>
          <w:sz w:val="21"/>
          <w:szCs w:val="21"/>
        </w:rPr>
        <w:t>その他参考事項</w:t>
      </w:r>
    </w:p>
    <w:sectPr w:rsidR="00045B2A" w:rsidRPr="001C24F8" w:rsidSect="00045B2A">
      <w:headerReference w:type="even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FF782" w14:textId="77777777" w:rsidR="00594631" w:rsidRDefault="00594631" w:rsidP="00804497">
      <w:pPr>
        <w:spacing w:line="240" w:lineRule="auto"/>
      </w:pPr>
      <w:r>
        <w:separator/>
      </w:r>
    </w:p>
  </w:endnote>
  <w:endnote w:type="continuationSeparator" w:id="0">
    <w:p w14:paraId="097D9A99" w14:textId="77777777" w:rsidR="00594631" w:rsidRDefault="00594631" w:rsidP="00804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04398" w14:textId="77777777" w:rsidR="00594631" w:rsidRDefault="00594631" w:rsidP="00804497">
      <w:pPr>
        <w:spacing w:line="240" w:lineRule="auto"/>
      </w:pPr>
      <w:r>
        <w:separator/>
      </w:r>
    </w:p>
  </w:footnote>
  <w:footnote w:type="continuationSeparator" w:id="0">
    <w:p w14:paraId="4BA0335B" w14:textId="77777777" w:rsidR="00594631" w:rsidRDefault="00594631" w:rsidP="008044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39ECE" w14:textId="69CA20F0" w:rsidR="00045B2A" w:rsidRPr="001C24F8" w:rsidRDefault="00045B2A" w:rsidP="00045B2A">
    <w:pPr>
      <w:pStyle w:val="aa"/>
      <w:jc w:val="right"/>
      <w:rPr>
        <w:sz w:val="21"/>
        <w:szCs w:val="22"/>
      </w:rPr>
    </w:pPr>
    <w:r w:rsidRPr="001C24F8">
      <w:rPr>
        <w:rFonts w:hint="eastAsia"/>
        <w:sz w:val="21"/>
        <w:szCs w:val="22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342DC"/>
    <w:multiLevelType w:val="hybridMultilevel"/>
    <w:tmpl w:val="E6503332"/>
    <w:lvl w:ilvl="0" w:tplc="B810E9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2877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497"/>
    <w:rsid w:val="00030CEE"/>
    <w:rsid w:val="00045B2A"/>
    <w:rsid w:val="001468A1"/>
    <w:rsid w:val="001A143B"/>
    <w:rsid w:val="001C24F8"/>
    <w:rsid w:val="002342EE"/>
    <w:rsid w:val="00371F01"/>
    <w:rsid w:val="00374465"/>
    <w:rsid w:val="0048066B"/>
    <w:rsid w:val="00540F2F"/>
    <w:rsid w:val="00545E3C"/>
    <w:rsid w:val="00552914"/>
    <w:rsid w:val="00594631"/>
    <w:rsid w:val="005978CD"/>
    <w:rsid w:val="005C231F"/>
    <w:rsid w:val="005E0B73"/>
    <w:rsid w:val="0063421A"/>
    <w:rsid w:val="00660119"/>
    <w:rsid w:val="00724146"/>
    <w:rsid w:val="00774CED"/>
    <w:rsid w:val="00804497"/>
    <w:rsid w:val="00813531"/>
    <w:rsid w:val="00874553"/>
    <w:rsid w:val="00887949"/>
    <w:rsid w:val="00887A8B"/>
    <w:rsid w:val="008917AE"/>
    <w:rsid w:val="008B685C"/>
    <w:rsid w:val="0091613E"/>
    <w:rsid w:val="009271D6"/>
    <w:rsid w:val="009904BC"/>
    <w:rsid w:val="009A4C30"/>
    <w:rsid w:val="009C6233"/>
    <w:rsid w:val="00A12A09"/>
    <w:rsid w:val="00A610DE"/>
    <w:rsid w:val="00A86B31"/>
    <w:rsid w:val="00AE3134"/>
    <w:rsid w:val="00B5053D"/>
    <w:rsid w:val="00B5417C"/>
    <w:rsid w:val="00BC19A7"/>
    <w:rsid w:val="00C57270"/>
    <w:rsid w:val="00C63D6A"/>
    <w:rsid w:val="00C70E87"/>
    <w:rsid w:val="00CB2FDE"/>
    <w:rsid w:val="00CB313A"/>
    <w:rsid w:val="00CB408E"/>
    <w:rsid w:val="00DA727D"/>
    <w:rsid w:val="00EA1FAD"/>
    <w:rsid w:val="00F033CA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DA3AD"/>
  <w15:chartTrackingRefBased/>
  <w15:docId w15:val="{663ECF42-534E-45AA-BE52-57B294D5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449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49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49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49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49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49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49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449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449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449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044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44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44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44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449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449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4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4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49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4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49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4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49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449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44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449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449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44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4497"/>
  </w:style>
  <w:style w:type="paragraph" w:styleId="ac">
    <w:name w:val="footer"/>
    <w:basedOn w:val="a"/>
    <w:link w:val="ad"/>
    <w:uiPriority w:val="99"/>
    <w:unhideWhenUsed/>
    <w:rsid w:val="008044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4497"/>
  </w:style>
  <w:style w:type="paragraph" w:styleId="ae">
    <w:name w:val="Note Heading"/>
    <w:basedOn w:val="a"/>
    <w:next w:val="a"/>
    <w:link w:val="af"/>
    <w:uiPriority w:val="99"/>
    <w:unhideWhenUsed/>
    <w:rsid w:val="00045B2A"/>
    <w:pPr>
      <w:jc w:val="center"/>
    </w:pPr>
    <w:rPr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045B2A"/>
    <w:rPr>
      <w:sz w:val="24"/>
      <w:szCs w:val="28"/>
    </w:rPr>
  </w:style>
  <w:style w:type="paragraph" w:styleId="af0">
    <w:name w:val="Closing"/>
    <w:basedOn w:val="a"/>
    <w:link w:val="af1"/>
    <w:uiPriority w:val="99"/>
    <w:unhideWhenUsed/>
    <w:rsid w:val="00045B2A"/>
    <w:pPr>
      <w:jc w:val="right"/>
    </w:pPr>
    <w:rPr>
      <w:sz w:val="24"/>
      <w:szCs w:val="28"/>
    </w:rPr>
  </w:style>
  <w:style w:type="character" w:customStyle="1" w:styleId="af1">
    <w:name w:val="結語 (文字)"/>
    <w:basedOn w:val="a0"/>
    <w:link w:val="af0"/>
    <w:uiPriority w:val="99"/>
    <w:rsid w:val="00045B2A"/>
    <w:rPr>
      <w:sz w:val="24"/>
      <w:szCs w:val="28"/>
    </w:rPr>
  </w:style>
  <w:style w:type="character" w:styleId="af2">
    <w:name w:val="Hyperlink"/>
    <w:basedOn w:val="a0"/>
    <w:uiPriority w:val="99"/>
    <w:unhideWhenUsed/>
    <w:rsid w:val="00C63D6A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C6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三谷 竜也</dc:creator>
  <cp:keywords/>
  <dc:description/>
  <cp:lastModifiedBy>三谷 竜也</cp:lastModifiedBy>
  <cp:revision>3</cp:revision>
  <cp:lastPrinted>2025-04-22T09:31:00Z</cp:lastPrinted>
  <dcterms:created xsi:type="dcterms:W3CDTF">2025-04-27T04:49:00Z</dcterms:created>
  <dcterms:modified xsi:type="dcterms:W3CDTF">2025-04-27T04:49:00Z</dcterms:modified>
</cp:coreProperties>
</file>